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0"/>
          <w:szCs w:val="30"/>
        </w:rPr>
        <w:t>附件</w:t>
      </w:r>
      <w:r>
        <w:rPr>
          <w:rFonts w:ascii="方正大标宋简体" w:eastAsia="方正大标宋简体"/>
          <w:bCs/>
          <w:sz w:val="30"/>
          <w:szCs w:val="30"/>
        </w:rPr>
        <w:t>2</w:t>
      </w:r>
      <w:r>
        <w:rPr>
          <w:rFonts w:hint="eastAsia" w:ascii="方正大标宋简体" w:eastAsia="方正大标宋简体"/>
          <w:bCs/>
          <w:sz w:val="36"/>
          <w:szCs w:val="36"/>
        </w:rPr>
        <w:t>：</w:t>
      </w:r>
    </w:p>
    <w:p>
      <w:pPr>
        <w:jc w:val="center"/>
        <w:rPr>
          <w:rFonts w:hint="eastAsia" w:ascii="方正大标宋简体" w:eastAsia="方正大标宋简体"/>
          <w:bCs/>
          <w:sz w:val="32"/>
          <w:szCs w:val="32"/>
          <w:lang w:eastAsia="zh-CN"/>
        </w:rPr>
      </w:pPr>
      <w:r>
        <w:rPr>
          <w:rFonts w:hint="eastAsia" w:ascii="方正大标宋简体" w:eastAsia="方正大标宋简体"/>
          <w:bCs/>
          <w:sz w:val="32"/>
          <w:szCs w:val="32"/>
          <w:lang w:eastAsia="zh-CN"/>
        </w:rPr>
        <w:t>松阳县青少年宫非全日制外聘辅导员（兼职）招聘报名表</w:t>
      </w:r>
    </w:p>
    <w:tbl>
      <w:tblPr>
        <w:tblStyle w:val="3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63"/>
        <w:gridCol w:w="660"/>
        <w:gridCol w:w="1037"/>
        <w:gridCol w:w="750"/>
        <w:gridCol w:w="690"/>
        <w:gridCol w:w="180"/>
        <w:gridCol w:w="720"/>
        <w:gridCol w:w="583"/>
        <w:gridCol w:w="170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年月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面貌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号码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16" w:hRule="atLeast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学位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教育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毕业院校系及专业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26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教育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毕业院校系及专业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特长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24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应聘岗位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35" w:hRule="atLeast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简历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哪年至哪年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学校或单位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职务及教学学科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0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5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0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5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较高级别获奖、专业等级考试、荣誉等情况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家庭关系</w:t>
            </w: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称谓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25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5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53"/>
    <w:rsid w:val="000B3F53"/>
    <w:rsid w:val="002939E2"/>
    <w:rsid w:val="00A31360"/>
    <w:rsid w:val="00E152CD"/>
    <w:rsid w:val="00F857E2"/>
    <w:rsid w:val="01A80F0C"/>
    <w:rsid w:val="0B0608E0"/>
    <w:rsid w:val="0EA770D1"/>
    <w:rsid w:val="1E685579"/>
    <w:rsid w:val="24E43BAB"/>
    <w:rsid w:val="2BC71561"/>
    <w:rsid w:val="2F52118A"/>
    <w:rsid w:val="36042F3D"/>
    <w:rsid w:val="386C1438"/>
    <w:rsid w:val="3B017934"/>
    <w:rsid w:val="3DE915C7"/>
    <w:rsid w:val="411620A8"/>
    <w:rsid w:val="414F0AA7"/>
    <w:rsid w:val="479344C7"/>
    <w:rsid w:val="490E76C5"/>
    <w:rsid w:val="5814536A"/>
    <w:rsid w:val="5CA840B8"/>
    <w:rsid w:val="691601A1"/>
    <w:rsid w:val="72F75B4C"/>
    <w:rsid w:val="754B79BF"/>
    <w:rsid w:val="781A5FD8"/>
    <w:rsid w:val="7FB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40</Words>
  <Characters>231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syks</dc:creator>
  <cp:lastModifiedBy>孔芒果</cp:lastModifiedBy>
  <cp:lastPrinted>2019-06-19T08:49:00Z</cp:lastPrinted>
  <dcterms:modified xsi:type="dcterms:W3CDTF">2021-07-26T03:18:58Z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E258FFB60D3649B088F2DC9BB7143C55</vt:lpwstr>
  </property>
</Properties>
</file>